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89D" w:rsidRPr="000A189D" w:rsidRDefault="000A189D" w:rsidP="000A189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/>
          <w:noProof/>
          <w:kern w:val="3"/>
          <w:sz w:val="28"/>
          <w:szCs w:val="28"/>
        </w:rPr>
      </w:pPr>
      <w:r w:rsidRPr="000A189D">
        <w:rPr>
          <w:rFonts w:ascii="Times New Roman" w:eastAsia="Andale Sans UI" w:hAnsi="Times New Roman"/>
          <w:noProof/>
          <w:kern w:val="3"/>
          <w:sz w:val="28"/>
          <w:szCs w:val="28"/>
        </w:rPr>
        <w:drawing>
          <wp:inline distT="0" distB="0" distL="0" distR="0" wp14:anchorId="6673DA3B" wp14:editId="0588097D">
            <wp:extent cx="546100" cy="6985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89D" w:rsidRPr="000A189D" w:rsidRDefault="000A189D" w:rsidP="000A189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</w:pPr>
    </w:p>
    <w:p w:rsidR="000A189D" w:rsidRPr="000A189D" w:rsidRDefault="000A189D" w:rsidP="000A189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0A189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0A189D" w:rsidRPr="000A189D" w:rsidRDefault="000A189D" w:rsidP="000A189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0A189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0A189D" w:rsidRPr="000A189D" w:rsidRDefault="000A189D" w:rsidP="000A189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0A189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0A189D" w:rsidRPr="000A189D" w:rsidRDefault="000A189D" w:rsidP="000A189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</w:p>
    <w:p w:rsidR="000A189D" w:rsidRPr="000A189D" w:rsidRDefault="000A189D" w:rsidP="000A189D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</w:pPr>
      <w:r w:rsidRPr="000A189D">
        <w:rPr>
          <w:rFonts w:ascii="Times New Roman" w:eastAsia="Andale Sans UI" w:hAnsi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0A189D" w:rsidRPr="000A189D" w:rsidRDefault="000A189D" w:rsidP="000A189D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</w:p>
    <w:p w:rsidR="000A189D" w:rsidRPr="000A189D" w:rsidRDefault="000A189D" w:rsidP="000A189D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proofErr w:type="spellStart"/>
      <w:r w:rsidRPr="000A189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0A189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Pr="000A189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26 июня </w:t>
      </w:r>
      <w:r w:rsidRPr="000A189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20</w:t>
      </w:r>
      <w:r w:rsidRPr="000A189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19 </w:t>
      </w:r>
      <w:proofErr w:type="spellStart"/>
      <w:r w:rsidRPr="000A189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0A189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ab/>
      </w:r>
      <w:r w:rsidRPr="000A189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Pr="000A189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</w:r>
      <w:r w:rsidRPr="000A189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                         </w:t>
      </w:r>
      <w:r w:rsidRPr="000A189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  <w:r w:rsidRPr="000A189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 xml:space="preserve">            </w:t>
      </w:r>
      <w:r w:rsidRPr="000A189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ab/>
        <w:t xml:space="preserve">                   №   </w:t>
      </w:r>
      <w:r w:rsidRPr="000A189D"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11</w:t>
      </w:r>
      <w:r>
        <w:rPr>
          <w:rFonts w:ascii="Times New Roman" w:eastAsia="Andale Sans UI" w:hAnsi="Times New Roman"/>
          <w:kern w:val="3"/>
          <w:sz w:val="28"/>
          <w:szCs w:val="28"/>
          <w:lang w:eastAsia="ja-JP" w:bidi="fa-IR"/>
        </w:rPr>
        <w:t>9</w:t>
      </w:r>
      <w:bookmarkStart w:id="0" w:name="_GoBack"/>
      <w:bookmarkEnd w:id="0"/>
      <w:r w:rsidRPr="000A189D">
        <w:rPr>
          <w:rFonts w:ascii="Times New Roman" w:eastAsia="Andale Sans UI" w:hAnsi="Times New Roman"/>
          <w:kern w:val="3"/>
          <w:sz w:val="28"/>
          <w:szCs w:val="28"/>
          <w:u w:val="single"/>
          <w:lang w:val="de-DE" w:eastAsia="ja-JP" w:bidi="fa-IR"/>
        </w:rPr>
        <w:t xml:space="preserve">        </w:t>
      </w:r>
    </w:p>
    <w:p w:rsidR="000A189D" w:rsidRPr="000A189D" w:rsidRDefault="000A189D" w:rsidP="000A189D">
      <w:pPr>
        <w:widowControl w:val="0"/>
        <w:suppressAutoHyphens/>
        <w:autoSpaceDN w:val="0"/>
        <w:spacing w:after="0" w:line="240" w:lineRule="auto"/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</w:pPr>
      <w:r w:rsidRPr="000A189D">
        <w:rPr>
          <w:rFonts w:ascii="Times New Roman" w:eastAsia="Andale Sans UI" w:hAnsi="Times New Roman"/>
          <w:kern w:val="3"/>
          <w:sz w:val="28"/>
          <w:szCs w:val="28"/>
          <w:lang w:val="de-DE" w:eastAsia="ja-JP" w:bidi="fa-IR"/>
        </w:rPr>
        <w:t xml:space="preserve"> </w:t>
      </w:r>
    </w:p>
    <w:p w:rsidR="000A189D" w:rsidRPr="000A189D" w:rsidRDefault="000A189D" w:rsidP="000A189D">
      <w:pPr>
        <w:shd w:val="clear" w:color="auto" w:fill="FFFFFF"/>
        <w:autoSpaceDN w:val="0"/>
        <w:spacing w:before="5" w:after="0" w:line="240" w:lineRule="auto"/>
        <w:ind w:right="38"/>
        <w:jc w:val="center"/>
        <w:rPr>
          <w:rFonts w:ascii="Times New Roman" w:hAnsi="Times New Roman"/>
          <w:sz w:val="28"/>
          <w:szCs w:val="28"/>
        </w:rPr>
      </w:pPr>
      <w:r w:rsidRPr="000A189D">
        <w:rPr>
          <w:rFonts w:ascii="Times New Roman" w:hAnsi="Times New Roman"/>
          <w:sz w:val="28"/>
          <w:szCs w:val="28"/>
        </w:rPr>
        <w:t>город  Кропоткин</w:t>
      </w:r>
    </w:p>
    <w:p w:rsidR="000A189D" w:rsidRPr="000A189D" w:rsidRDefault="000A189D" w:rsidP="000A189D">
      <w:pPr>
        <w:shd w:val="clear" w:color="auto" w:fill="FFFFFF"/>
        <w:spacing w:before="5" w:after="0" w:line="240" w:lineRule="auto"/>
        <w:ind w:right="38"/>
        <w:jc w:val="center"/>
        <w:rPr>
          <w:rFonts w:ascii="Times New Roman" w:hAnsi="Times New Roman"/>
          <w:b/>
          <w:sz w:val="28"/>
          <w:szCs w:val="28"/>
        </w:rPr>
      </w:pPr>
      <w:r w:rsidRPr="000A189D">
        <w:rPr>
          <w:rFonts w:ascii="Times New Roman" w:hAnsi="Times New Roman"/>
          <w:sz w:val="28"/>
          <w:szCs w:val="28"/>
        </w:rPr>
        <w:t xml:space="preserve">  </w:t>
      </w:r>
    </w:p>
    <w:p w:rsidR="005540D4" w:rsidRPr="005540D4" w:rsidRDefault="005540D4" w:rsidP="008C76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D5ED2">
        <w:rPr>
          <w:rFonts w:ascii="Times New Roman" w:hAnsi="Times New Roman"/>
          <w:b/>
          <w:sz w:val="28"/>
          <w:szCs w:val="28"/>
        </w:rPr>
        <w:t xml:space="preserve">О </w:t>
      </w:r>
      <w:r w:rsidR="00E94E1A">
        <w:rPr>
          <w:rFonts w:ascii="Times New Roman" w:hAnsi="Times New Roman"/>
          <w:b/>
          <w:sz w:val="28"/>
          <w:szCs w:val="28"/>
        </w:rPr>
        <w:t>расходовании денежных средств, полученных в результате оказания платных услуг в сфере спорта</w:t>
      </w:r>
    </w:p>
    <w:p w:rsidR="005540D4" w:rsidRPr="008D5ED2" w:rsidRDefault="005540D4" w:rsidP="008C76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540D4" w:rsidRDefault="00E94E1A" w:rsidP="008C7671">
      <w:pPr>
        <w:tabs>
          <w:tab w:val="left" w:pos="840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1" w:name="sub_1"/>
      <w:r>
        <w:rPr>
          <w:rFonts w:ascii="Times New Roman" w:hAnsi="Times New Roman"/>
          <w:sz w:val="28"/>
          <w:szCs w:val="28"/>
        </w:rPr>
        <w:t>Заслушав и обсудив информацию о расходовании денежных средств, полученных в результате оказания платных услуг в сфере спорта, руководствуясь стать</w:t>
      </w:r>
      <w:r w:rsidR="005540D4" w:rsidRPr="005540D4">
        <w:rPr>
          <w:rFonts w:ascii="Times New Roman" w:hAnsi="Times New Roman"/>
          <w:sz w:val="28"/>
          <w:szCs w:val="28"/>
        </w:rPr>
        <w:t>ей 25 устава муниципального образования Кавказский район, Совет муниципального образования Кавказский район РЕШИЛ:</w:t>
      </w:r>
    </w:p>
    <w:p w:rsidR="005540D4" w:rsidRPr="005540D4" w:rsidRDefault="005540D4" w:rsidP="00E94E1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94E1A">
        <w:rPr>
          <w:rFonts w:ascii="Times New Roman" w:hAnsi="Times New Roman"/>
          <w:sz w:val="28"/>
          <w:szCs w:val="28"/>
        </w:rPr>
        <w:t>Информацию о расходовании денежных средств, полученных в результате оказания платных услуг в сфере спорт</w:t>
      </w:r>
      <w:r w:rsidR="00ED31DB">
        <w:rPr>
          <w:rFonts w:ascii="Times New Roman" w:hAnsi="Times New Roman"/>
          <w:sz w:val="28"/>
          <w:szCs w:val="28"/>
        </w:rPr>
        <w:t xml:space="preserve">а </w:t>
      </w:r>
      <w:r w:rsidR="00332422">
        <w:rPr>
          <w:rFonts w:ascii="Times New Roman" w:hAnsi="Times New Roman"/>
          <w:sz w:val="28"/>
          <w:szCs w:val="28"/>
        </w:rPr>
        <w:t>за 2018 год</w:t>
      </w:r>
      <w:r w:rsidR="00E94E1A">
        <w:rPr>
          <w:rFonts w:ascii="Times New Roman" w:hAnsi="Times New Roman"/>
          <w:sz w:val="28"/>
          <w:szCs w:val="28"/>
        </w:rPr>
        <w:t xml:space="preserve"> принять к сведению (прилагается).</w:t>
      </w:r>
    </w:p>
    <w:bookmarkEnd w:id="1"/>
    <w:p w:rsidR="00E23D80" w:rsidRPr="00AE4919" w:rsidRDefault="00E23D80" w:rsidP="008C7671">
      <w:pPr>
        <w:pStyle w:val="1"/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94E1A">
        <w:rPr>
          <w:sz w:val="28"/>
          <w:szCs w:val="28"/>
        </w:rPr>
        <w:t>Признать удовлетворительной работу по расходованию денежных средств, полученных в результате оказания платных услуг в сфере спорта.</w:t>
      </w:r>
    </w:p>
    <w:p w:rsidR="002757D9" w:rsidRPr="002757D9" w:rsidRDefault="002757D9" w:rsidP="002757D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757D9">
        <w:rPr>
          <w:rFonts w:ascii="Times New Roman" w:hAnsi="Times New Roman"/>
          <w:sz w:val="28"/>
          <w:szCs w:val="28"/>
        </w:rPr>
        <w:t xml:space="preserve">. </w:t>
      </w:r>
      <w:r w:rsidR="004A186C">
        <w:rPr>
          <w:rFonts w:ascii="Times New Roman" w:hAnsi="Times New Roman"/>
          <w:sz w:val="28"/>
          <w:szCs w:val="28"/>
        </w:rPr>
        <w:t>Рекомендовать отделу по физической культуре и спорту администрации муниципального образования Кавказский район (Филатов) расширить перечень предоставляемых платных дополнительных услуг учреждениями подведомственных отделу по физической культуре и спорта администрации муниципального образования Кавказский район.</w:t>
      </w:r>
    </w:p>
    <w:p w:rsidR="005540D4" w:rsidRDefault="002757D9" w:rsidP="002757D9">
      <w:pPr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757D9">
        <w:rPr>
          <w:rFonts w:ascii="Times New Roman" w:hAnsi="Times New Roman"/>
          <w:sz w:val="28"/>
          <w:szCs w:val="28"/>
        </w:rPr>
        <w:t xml:space="preserve">. </w:t>
      </w:r>
      <w:r w:rsidR="004A186C">
        <w:rPr>
          <w:rFonts w:ascii="Times New Roman" w:hAnsi="Times New Roman"/>
          <w:sz w:val="28"/>
          <w:szCs w:val="28"/>
        </w:rPr>
        <w:t>Контроль за выполнением решения возложить на постоянную комиссию Совета муниципального образования Кавказский район по вопросам образования, культуры, спорта, делам молодёжи, социальной защиты населения (</w:t>
      </w:r>
      <w:proofErr w:type="spellStart"/>
      <w:r w:rsidR="00DF2EF8">
        <w:rPr>
          <w:rFonts w:ascii="Times New Roman" w:hAnsi="Times New Roman"/>
          <w:sz w:val="28"/>
          <w:szCs w:val="28"/>
        </w:rPr>
        <w:t>Цорионова</w:t>
      </w:r>
      <w:proofErr w:type="spellEnd"/>
      <w:r w:rsidR="004A186C">
        <w:rPr>
          <w:rFonts w:ascii="Times New Roman" w:hAnsi="Times New Roman"/>
          <w:sz w:val="28"/>
          <w:szCs w:val="28"/>
        </w:rPr>
        <w:t>).</w:t>
      </w:r>
    </w:p>
    <w:p w:rsidR="004A186C" w:rsidRDefault="004A186C" w:rsidP="002757D9">
      <w:pPr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Решение вступает в силу со дня его подписания.</w:t>
      </w:r>
    </w:p>
    <w:p w:rsidR="006203B2" w:rsidRDefault="006203B2" w:rsidP="002757D9">
      <w:pPr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203B2" w:rsidRDefault="006203B2" w:rsidP="002757D9">
      <w:pPr>
        <w:tabs>
          <w:tab w:val="left" w:pos="0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3"/>
        <w:gridCol w:w="280"/>
        <w:gridCol w:w="4508"/>
      </w:tblGrid>
      <w:tr w:rsidR="006203B2" w:rsidRPr="006203B2" w:rsidTr="005A512F">
        <w:tc>
          <w:tcPr>
            <w:tcW w:w="4928" w:type="dxa"/>
          </w:tcPr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proofErr w:type="spellStart"/>
            <w:r w:rsidRPr="006203B2">
              <w:rPr>
                <w:rFonts w:ascii="Times New Roman" w:hAnsi="Times New Roman"/>
                <w:sz w:val="28"/>
                <w:szCs w:val="28"/>
              </w:rPr>
              <w:t>В.Н.Очкаласов</w:t>
            </w:r>
            <w:proofErr w:type="spellEnd"/>
          </w:p>
        </w:tc>
        <w:tc>
          <w:tcPr>
            <w:tcW w:w="283" w:type="dxa"/>
          </w:tcPr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7" w:type="dxa"/>
          </w:tcPr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 xml:space="preserve">Председатель Совета </w:t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>Кавказский район</w:t>
            </w:r>
            <w:r w:rsidRPr="006203B2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6203B2" w:rsidRPr="006203B2" w:rsidRDefault="006203B2" w:rsidP="006203B2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03B2" w:rsidRPr="006203B2" w:rsidRDefault="006203B2" w:rsidP="006203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03B2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proofErr w:type="spellStart"/>
            <w:r w:rsidRPr="006203B2">
              <w:rPr>
                <w:rFonts w:ascii="Times New Roman" w:hAnsi="Times New Roman"/>
                <w:sz w:val="28"/>
                <w:szCs w:val="28"/>
              </w:rPr>
              <w:t>И.В.Кошелев</w:t>
            </w:r>
            <w:proofErr w:type="spellEnd"/>
          </w:p>
        </w:tc>
      </w:tr>
    </w:tbl>
    <w:p w:rsidR="006203B2" w:rsidRPr="008D5ED2" w:rsidRDefault="006203B2" w:rsidP="004A186C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6203B2" w:rsidRPr="008D5E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EF11D7"/>
    <w:multiLevelType w:val="hybridMultilevel"/>
    <w:tmpl w:val="452AD404"/>
    <w:lvl w:ilvl="0" w:tplc="0419000F">
      <w:start w:val="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34D"/>
    <w:rsid w:val="000A189D"/>
    <w:rsid w:val="00212B0A"/>
    <w:rsid w:val="002757D9"/>
    <w:rsid w:val="002D773C"/>
    <w:rsid w:val="00332422"/>
    <w:rsid w:val="003F350E"/>
    <w:rsid w:val="00415A44"/>
    <w:rsid w:val="004A186C"/>
    <w:rsid w:val="00500605"/>
    <w:rsid w:val="005540D4"/>
    <w:rsid w:val="006203B2"/>
    <w:rsid w:val="008C7671"/>
    <w:rsid w:val="00AD63D2"/>
    <w:rsid w:val="00BE634D"/>
    <w:rsid w:val="00DF2EF8"/>
    <w:rsid w:val="00E23D80"/>
    <w:rsid w:val="00E94E1A"/>
    <w:rsid w:val="00ED31DB"/>
    <w:rsid w:val="00F9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0D4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540D4"/>
    <w:pPr>
      <w:keepNext/>
      <w:suppressAutoHyphens/>
      <w:spacing w:after="0" w:line="100" w:lineRule="atLeast"/>
      <w:jc w:val="center"/>
      <w:outlineLvl w:val="3"/>
    </w:pPr>
    <w:rPr>
      <w:rFonts w:ascii="Times New Roman" w:eastAsia="Calibri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40D4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customStyle="1" w:styleId="1">
    <w:name w:val="Абзац списка1"/>
    <w:basedOn w:val="a"/>
    <w:rsid w:val="00E23D80"/>
    <w:pPr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23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uiPriority w:val="99"/>
    <w:rsid w:val="002757D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E94E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0D4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540D4"/>
    <w:pPr>
      <w:keepNext/>
      <w:suppressAutoHyphens/>
      <w:spacing w:after="0" w:line="100" w:lineRule="atLeast"/>
      <w:jc w:val="center"/>
      <w:outlineLvl w:val="3"/>
    </w:pPr>
    <w:rPr>
      <w:rFonts w:ascii="Times New Roman" w:eastAsia="Calibri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40D4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paragraph" w:customStyle="1" w:styleId="1">
    <w:name w:val="Абзац списка1"/>
    <w:basedOn w:val="a"/>
    <w:rsid w:val="00E23D80"/>
    <w:pPr>
      <w:suppressAutoHyphens/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E23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нак"/>
    <w:basedOn w:val="a"/>
    <w:uiPriority w:val="99"/>
    <w:rsid w:val="002757D9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E94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8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Совет</cp:lastModifiedBy>
  <cp:revision>21</cp:revision>
  <cp:lastPrinted>2018-02-06T11:56:00Z</cp:lastPrinted>
  <dcterms:created xsi:type="dcterms:W3CDTF">2018-02-05T13:47:00Z</dcterms:created>
  <dcterms:modified xsi:type="dcterms:W3CDTF">2019-06-25T08:35:00Z</dcterms:modified>
</cp:coreProperties>
</file>